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24" w:rsidRPr="00343324" w:rsidRDefault="008D3865" w:rsidP="006715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43324" w:rsidRPr="00343324">
        <w:rPr>
          <w:rFonts w:ascii="Times New Roman" w:hAnsi="Times New Roman" w:cs="Times New Roman"/>
          <w:b/>
          <w:sz w:val="28"/>
          <w:szCs w:val="28"/>
        </w:rPr>
        <w:t>Администрация Сабиновского сельского поселения</w:t>
      </w:r>
    </w:p>
    <w:p w:rsidR="00343324" w:rsidRPr="00343324" w:rsidRDefault="00343324" w:rsidP="006715B3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24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</w:t>
      </w:r>
    </w:p>
    <w:p w:rsidR="00343324" w:rsidRPr="00343324" w:rsidRDefault="00343324" w:rsidP="006715B3">
      <w:pPr>
        <w:pStyle w:val="3"/>
        <w:rPr>
          <w:sz w:val="28"/>
          <w:szCs w:val="28"/>
        </w:rPr>
      </w:pPr>
      <w:r w:rsidRPr="00343324">
        <w:rPr>
          <w:sz w:val="28"/>
          <w:szCs w:val="28"/>
        </w:rPr>
        <w:t>Ивановской области</w:t>
      </w:r>
    </w:p>
    <w:p w:rsidR="00CE1A4B" w:rsidRDefault="00CE1A4B" w:rsidP="00343324">
      <w:pPr>
        <w:pStyle w:val="2"/>
        <w:tabs>
          <w:tab w:val="left" w:pos="1701"/>
        </w:tabs>
        <w:rPr>
          <w:b/>
          <w:sz w:val="28"/>
          <w:szCs w:val="28"/>
        </w:rPr>
      </w:pPr>
    </w:p>
    <w:p w:rsidR="006715B3" w:rsidRPr="006715B3" w:rsidRDefault="00343324" w:rsidP="00254881">
      <w:pPr>
        <w:pStyle w:val="2"/>
        <w:tabs>
          <w:tab w:val="left" w:pos="1701"/>
        </w:tabs>
      </w:pPr>
      <w:r w:rsidRPr="00343324">
        <w:rPr>
          <w:b/>
          <w:sz w:val="28"/>
          <w:szCs w:val="28"/>
        </w:rPr>
        <w:t>П О С Т А Н О В Л Е Н И Е</w:t>
      </w:r>
      <w:bookmarkStart w:id="0" w:name="_GoBack"/>
      <w:bookmarkEnd w:id="0"/>
    </w:p>
    <w:p w:rsidR="00254881" w:rsidRDefault="0095757E" w:rsidP="003433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43324" w:rsidRPr="00343324" w:rsidRDefault="008A79E2" w:rsidP="0034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A7E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A5A7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25738">
        <w:rPr>
          <w:rFonts w:ascii="Times New Roman" w:hAnsi="Times New Roman" w:cs="Times New Roman"/>
          <w:b/>
          <w:sz w:val="28"/>
          <w:szCs w:val="28"/>
        </w:rPr>
        <w:t>202</w:t>
      </w:r>
      <w:r w:rsidR="005A5A7E">
        <w:rPr>
          <w:rFonts w:ascii="Times New Roman" w:hAnsi="Times New Roman" w:cs="Times New Roman"/>
          <w:b/>
          <w:sz w:val="28"/>
          <w:szCs w:val="28"/>
        </w:rPr>
        <w:t>5</w:t>
      </w:r>
      <w:r w:rsidR="00D2573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012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25488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94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BF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2573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C0592">
        <w:rPr>
          <w:rFonts w:ascii="Times New Roman" w:hAnsi="Times New Roman" w:cs="Times New Roman"/>
          <w:b/>
          <w:sz w:val="28"/>
          <w:szCs w:val="28"/>
        </w:rPr>
        <w:t>7</w:t>
      </w:r>
    </w:p>
    <w:p w:rsidR="00237B26" w:rsidRPr="00343324" w:rsidRDefault="00237B26" w:rsidP="00865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24">
        <w:rPr>
          <w:rFonts w:ascii="Times New Roman" w:hAnsi="Times New Roman" w:cs="Times New Roman"/>
          <w:b/>
          <w:sz w:val="28"/>
          <w:szCs w:val="28"/>
        </w:rPr>
        <w:t>О проведении двухмесячника по</w:t>
      </w:r>
      <w:r w:rsidR="00865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324">
        <w:rPr>
          <w:rFonts w:ascii="Times New Roman" w:hAnsi="Times New Roman" w:cs="Times New Roman"/>
          <w:b/>
          <w:sz w:val="28"/>
          <w:szCs w:val="28"/>
        </w:rPr>
        <w:t>благоустройству и санитарной очистке</w:t>
      </w:r>
    </w:p>
    <w:p w:rsidR="00237B26" w:rsidRDefault="00237B26" w:rsidP="00865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24">
        <w:rPr>
          <w:rFonts w:ascii="Times New Roman" w:hAnsi="Times New Roman" w:cs="Times New Roman"/>
          <w:b/>
          <w:sz w:val="28"/>
          <w:szCs w:val="28"/>
        </w:rPr>
        <w:t>на территории населенных пунктов Сабиновского сельского поселения</w:t>
      </w:r>
    </w:p>
    <w:p w:rsidR="00865A52" w:rsidRDefault="00865A52" w:rsidP="00237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881" w:rsidRPr="005C0592" w:rsidRDefault="00237B26" w:rsidP="00EF388C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5C0592">
        <w:rPr>
          <w:rFonts w:ascii="Times New Roman" w:hAnsi="Times New Roman" w:cs="Times New Roman"/>
          <w:sz w:val="28"/>
          <w:szCs w:val="28"/>
        </w:rPr>
        <w:t xml:space="preserve">     В целях улучшения экологической обстановки и санитарного состояния улиц, площадей, зеленых зон общего пользования, дворовых территорий, руководствуясь  Распоряжением Губернатора Ивановской области от 12.04.2006 №</w:t>
      </w:r>
      <w:r w:rsidR="005C0592">
        <w:rPr>
          <w:rFonts w:ascii="Times New Roman" w:hAnsi="Times New Roman" w:cs="Times New Roman"/>
          <w:sz w:val="28"/>
          <w:szCs w:val="28"/>
        </w:rPr>
        <w:t xml:space="preserve"> </w:t>
      </w:r>
      <w:r w:rsidRPr="005C0592">
        <w:rPr>
          <w:rFonts w:ascii="Times New Roman" w:hAnsi="Times New Roman" w:cs="Times New Roman"/>
          <w:sz w:val="28"/>
          <w:szCs w:val="28"/>
        </w:rPr>
        <w:t xml:space="preserve">315-р «О мерах по улучшению благоустройства и санитарного содержания поселений и городских округов Ивановской области» </w:t>
      </w:r>
      <w:r w:rsidR="00594664" w:rsidRPr="005C0592">
        <w:rPr>
          <w:rFonts w:ascii="Times New Roman" w:hAnsi="Times New Roman" w:cs="Times New Roman"/>
          <w:sz w:val="28"/>
          <w:szCs w:val="28"/>
        </w:rPr>
        <w:t>А</w:t>
      </w:r>
      <w:r w:rsidRPr="005C0592">
        <w:rPr>
          <w:rFonts w:ascii="Times New Roman" w:hAnsi="Times New Roman" w:cs="Times New Roman"/>
          <w:sz w:val="28"/>
          <w:szCs w:val="28"/>
        </w:rPr>
        <w:t>дминистрация постановляет:</w:t>
      </w:r>
    </w:p>
    <w:p w:rsidR="00865A52" w:rsidRPr="005C0592" w:rsidRDefault="00237B26" w:rsidP="00EF3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92">
        <w:rPr>
          <w:rFonts w:ascii="Times New Roman" w:hAnsi="Times New Roman" w:cs="Times New Roman"/>
          <w:sz w:val="28"/>
          <w:szCs w:val="28"/>
        </w:rPr>
        <w:t>1.  Провести с 2</w:t>
      </w:r>
      <w:r w:rsidR="005A5A7E" w:rsidRPr="005C0592">
        <w:rPr>
          <w:rFonts w:ascii="Times New Roman" w:hAnsi="Times New Roman" w:cs="Times New Roman"/>
          <w:sz w:val="28"/>
          <w:szCs w:val="28"/>
        </w:rPr>
        <w:t>8</w:t>
      </w:r>
      <w:r w:rsidR="00594664" w:rsidRPr="005C0592">
        <w:rPr>
          <w:rFonts w:ascii="Times New Roman" w:hAnsi="Times New Roman" w:cs="Times New Roman"/>
          <w:sz w:val="28"/>
          <w:szCs w:val="28"/>
        </w:rPr>
        <w:t>.0</w:t>
      </w:r>
      <w:r w:rsidR="005A5A7E" w:rsidRPr="005C0592">
        <w:rPr>
          <w:rFonts w:ascii="Times New Roman" w:hAnsi="Times New Roman" w:cs="Times New Roman"/>
          <w:sz w:val="28"/>
          <w:szCs w:val="28"/>
        </w:rPr>
        <w:t>3</w:t>
      </w:r>
      <w:r w:rsidR="00594664" w:rsidRPr="005C0592">
        <w:rPr>
          <w:rFonts w:ascii="Times New Roman" w:hAnsi="Times New Roman" w:cs="Times New Roman"/>
          <w:sz w:val="28"/>
          <w:szCs w:val="28"/>
        </w:rPr>
        <w:t>.</w:t>
      </w:r>
      <w:r w:rsidRPr="005C0592">
        <w:rPr>
          <w:rFonts w:ascii="Times New Roman" w:hAnsi="Times New Roman" w:cs="Times New Roman"/>
          <w:sz w:val="28"/>
          <w:szCs w:val="28"/>
        </w:rPr>
        <w:t>202</w:t>
      </w:r>
      <w:r w:rsidR="005A5A7E" w:rsidRPr="005C0592">
        <w:rPr>
          <w:rFonts w:ascii="Times New Roman" w:hAnsi="Times New Roman" w:cs="Times New Roman"/>
          <w:sz w:val="28"/>
          <w:szCs w:val="28"/>
        </w:rPr>
        <w:t>5</w:t>
      </w:r>
      <w:r w:rsidR="00594664" w:rsidRPr="005C0592">
        <w:rPr>
          <w:rFonts w:ascii="Times New Roman" w:hAnsi="Times New Roman" w:cs="Times New Roman"/>
          <w:sz w:val="28"/>
          <w:szCs w:val="28"/>
        </w:rPr>
        <w:t xml:space="preserve"> </w:t>
      </w:r>
      <w:r w:rsidRPr="005C0592">
        <w:rPr>
          <w:rFonts w:ascii="Times New Roman" w:hAnsi="Times New Roman" w:cs="Times New Roman"/>
          <w:sz w:val="28"/>
          <w:szCs w:val="28"/>
        </w:rPr>
        <w:t xml:space="preserve"> по </w:t>
      </w:r>
      <w:r w:rsidR="005A5A7E" w:rsidRPr="005C0592">
        <w:rPr>
          <w:rFonts w:ascii="Times New Roman" w:hAnsi="Times New Roman" w:cs="Times New Roman"/>
          <w:sz w:val="28"/>
          <w:szCs w:val="28"/>
        </w:rPr>
        <w:t>30</w:t>
      </w:r>
      <w:r w:rsidR="00164C17" w:rsidRPr="005C0592">
        <w:rPr>
          <w:rFonts w:ascii="Times New Roman" w:hAnsi="Times New Roman" w:cs="Times New Roman"/>
          <w:sz w:val="28"/>
          <w:szCs w:val="28"/>
        </w:rPr>
        <w:t>.0</w:t>
      </w:r>
      <w:r w:rsidR="005A5A7E" w:rsidRPr="005C0592">
        <w:rPr>
          <w:rFonts w:ascii="Times New Roman" w:hAnsi="Times New Roman" w:cs="Times New Roman"/>
          <w:sz w:val="28"/>
          <w:szCs w:val="28"/>
        </w:rPr>
        <w:t>5</w:t>
      </w:r>
      <w:r w:rsidRPr="005C0592">
        <w:rPr>
          <w:rFonts w:ascii="Times New Roman" w:hAnsi="Times New Roman" w:cs="Times New Roman"/>
          <w:sz w:val="28"/>
          <w:szCs w:val="28"/>
        </w:rPr>
        <w:t>.202</w:t>
      </w:r>
      <w:r w:rsidR="005A5A7E" w:rsidRPr="005C0592">
        <w:rPr>
          <w:rFonts w:ascii="Times New Roman" w:hAnsi="Times New Roman" w:cs="Times New Roman"/>
          <w:sz w:val="28"/>
          <w:szCs w:val="28"/>
        </w:rPr>
        <w:t>5</w:t>
      </w:r>
      <w:r w:rsidR="00594664" w:rsidRPr="005C0592">
        <w:rPr>
          <w:rFonts w:ascii="Times New Roman" w:hAnsi="Times New Roman" w:cs="Times New Roman"/>
          <w:sz w:val="28"/>
          <w:szCs w:val="28"/>
        </w:rPr>
        <w:t xml:space="preserve">  </w:t>
      </w:r>
      <w:r w:rsidR="00164C17" w:rsidRPr="005C0592">
        <w:rPr>
          <w:rFonts w:ascii="Times New Roman" w:hAnsi="Times New Roman" w:cs="Times New Roman"/>
          <w:sz w:val="28"/>
          <w:szCs w:val="28"/>
        </w:rPr>
        <w:t>и с 15.09.202</w:t>
      </w:r>
      <w:r w:rsidR="005A5A7E" w:rsidRPr="005C0592">
        <w:rPr>
          <w:rFonts w:ascii="Times New Roman" w:hAnsi="Times New Roman" w:cs="Times New Roman"/>
          <w:sz w:val="28"/>
          <w:szCs w:val="28"/>
        </w:rPr>
        <w:t>5</w:t>
      </w:r>
      <w:r w:rsidR="00164C17" w:rsidRPr="005C0592">
        <w:rPr>
          <w:rFonts w:ascii="Times New Roman" w:hAnsi="Times New Roman" w:cs="Times New Roman"/>
          <w:sz w:val="28"/>
          <w:szCs w:val="28"/>
        </w:rPr>
        <w:t xml:space="preserve"> по </w:t>
      </w:r>
      <w:r w:rsidR="005A5A7E" w:rsidRPr="005C0592">
        <w:rPr>
          <w:rFonts w:ascii="Times New Roman" w:hAnsi="Times New Roman" w:cs="Times New Roman"/>
          <w:sz w:val="28"/>
          <w:szCs w:val="28"/>
        </w:rPr>
        <w:t>17</w:t>
      </w:r>
      <w:r w:rsidR="00164C17" w:rsidRPr="005C0592">
        <w:rPr>
          <w:rFonts w:ascii="Times New Roman" w:hAnsi="Times New Roman" w:cs="Times New Roman"/>
          <w:sz w:val="28"/>
          <w:szCs w:val="28"/>
        </w:rPr>
        <w:t>.10.202</w:t>
      </w:r>
      <w:r w:rsidR="005A5A7E" w:rsidRPr="005C0592">
        <w:rPr>
          <w:rFonts w:ascii="Times New Roman" w:hAnsi="Times New Roman" w:cs="Times New Roman"/>
          <w:sz w:val="28"/>
          <w:szCs w:val="28"/>
        </w:rPr>
        <w:t>5</w:t>
      </w:r>
      <w:r w:rsidRPr="005C0592">
        <w:rPr>
          <w:rFonts w:ascii="Times New Roman" w:hAnsi="Times New Roman" w:cs="Times New Roman"/>
          <w:sz w:val="28"/>
          <w:szCs w:val="28"/>
        </w:rPr>
        <w:t xml:space="preserve"> </w:t>
      </w:r>
      <w:r w:rsidR="00594664" w:rsidRPr="005C0592">
        <w:rPr>
          <w:rFonts w:ascii="Times New Roman" w:hAnsi="Times New Roman" w:cs="Times New Roman"/>
          <w:sz w:val="28"/>
          <w:szCs w:val="28"/>
        </w:rPr>
        <w:t>двухмесячники по благоустройству</w:t>
      </w:r>
      <w:r w:rsidR="007C0B94">
        <w:rPr>
          <w:rFonts w:ascii="Times New Roman" w:hAnsi="Times New Roman" w:cs="Times New Roman"/>
          <w:sz w:val="28"/>
          <w:szCs w:val="28"/>
        </w:rPr>
        <w:t>,</w:t>
      </w:r>
      <w:r w:rsidR="00CE1A4B" w:rsidRPr="005C0592">
        <w:rPr>
          <w:rFonts w:ascii="Times New Roman" w:hAnsi="Times New Roman" w:cs="Times New Roman"/>
          <w:sz w:val="28"/>
          <w:szCs w:val="28"/>
        </w:rPr>
        <w:t xml:space="preserve"> </w:t>
      </w:r>
      <w:r w:rsidR="007C0B94">
        <w:rPr>
          <w:rFonts w:ascii="Times New Roman" w:hAnsi="Times New Roman" w:cs="Times New Roman"/>
          <w:sz w:val="28"/>
          <w:szCs w:val="28"/>
        </w:rPr>
        <w:t xml:space="preserve">санитарной очистки </w:t>
      </w:r>
      <w:r w:rsidR="00CE1A4B" w:rsidRPr="005C0592">
        <w:rPr>
          <w:rFonts w:ascii="Times New Roman" w:hAnsi="Times New Roman" w:cs="Times New Roman"/>
          <w:sz w:val="28"/>
          <w:szCs w:val="28"/>
        </w:rPr>
        <w:t xml:space="preserve"> и </w:t>
      </w:r>
      <w:r w:rsidR="007C0B94">
        <w:rPr>
          <w:rFonts w:ascii="Times New Roman" w:hAnsi="Times New Roman" w:cs="Times New Roman"/>
          <w:sz w:val="28"/>
          <w:szCs w:val="28"/>
        </w:rPr>
        <w:t>озеленению территории поселения</w:t>
      </w:r>
      <w:r w:rsidRPr="005C0592">
        <w:rPr>
          <w:rFonts w:ascii="Times New Roman" w:hAnsi="Times New Roman" w:cs="Times New Roman"/>
          <w:sz w:val="28"/>
          <w:szCs w:val="28"/>
        </w:rPr>
        <w:t>, при этом необходимо обратить особое внимание на места отдыха, состояни</w:t>
      </w:r>
      <w:r w:rsidR="00EC5538">
        <w:rPr>
          <w:rFonts w:ascii="Times New Roman" w:hAnsi="Times New Roman" w:cs="Times New Roman"/>
          <w:sz w:val="28"/>
          <w:szCs w:val="28"/>
        </w:rPr>
        <w:t>я</w:t>
      </w:r>
      <w:r w:rsidRPr="005C0592">
        <w:rPr>
          <w:rFonts w:ascii="Times New Roman" w:hAnsi="Times New Roman" w:cs="Times New Roman"/>
          <w:sz w:val="28"/>
          <w:szCs w:val="28"/>
        </w:rPr>
        <w:t xml:space="preserve"> территорий объектов образования, здравоохранения, памятников, мест захоронения, придомовых территорий.</w:t>
      </w:r>
      <w:r w:rsidR="00834454" w:rsidRPr="005C0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664" w:rsidRPr="005C0592" w:rsidRDefault="005C0592" w:rsidP="00EF3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4664" w:rsidRPr="005C0592">
        <w:rPr>
          <w:rFonts w:ascii="Times New Roman" w:hAnsi="Times New Roman" w:cs="Times New Roman"/>
          <w:sz w:val="28"/>
          <w:szCs w:val="28"/>
        </w:rPr>
        <w:t xml:space="preserve">Объявить </w:t>
      </w:r>
      <w:r w:rsidR="005A5A7E" w:rsidRPr="005C0592"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="00EF388C">
        <w:rPr>
          <w:rFonts w:ascii="Times New Roman" w:hAnsi="Times New Roman" w:cs="Times New Roman"/>
          <w:sz w:val="28"/>
          <w:szCs w:val="28"/>
        </w:rPr>
        <w:t>2025 год</w:t>
      </w:r>
      <w:r w:rsidR="005A5A7E" w:rsidRPr="005C0592">
        <w:rPr>
          <w:rFonts w:ascii="Times New Roman" w:hAnsi="Times New Roman" w:cs="Times New Roman"/>
          <w:sz w:val="28"/>
          <w:szCs w:val="28"/>
        </w:rPr>
        <w:t xml:space="preserve"> Всероссийский субботник на территории С</w:t>
      </w:r>
      <w:r>
        <w:rPr>
          <w:rFonts w:ascii="Times New Roman" w:hAnsi="Times New Roman" w:cs="Times New Roman"/>
          <w:sz w:val="28"/>
          <w:szCs w:val="28"/>
        </w:rPr>
        <w:t>абиновского сельского поселения.</w:t>
      </w:r>
    </w:p>
    <w:p w:rsidR="00237B26" w:rsidRPr="005C0592" w:rsidRDefault="00594664" w:rsidP="00EF3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92">
        <w:rPr>
          <w:rFonts w:ascii="Times New Roman" w:hAnsi="Times New Roman" w:cs="Times New Roman"/>
          <w:sz w:val="28"/>
          <w:szCs w:val="28"/>
        </w:rPr>
        <w:t xml:space="preserve">3. Объявить </w:t>
      </w:r>
      <w:r w:rsidR="005A5A7E" w:rsidRPr="005C0592">
        <w:rPr>
          <w:rFonts w:ascii="Times New Roman" w:hAnsi="Times New Roman" w:cs="Times New Roman"/>
          <w:sz w:val="28"/>
          <w:szCs w:val="28"/>
        </w:rPr>
        <w:t>18 апреля, 7 мая, 23 мая, 30 мая,</w:t>
      </w:r>
      <w:r w:rsidR="005C0592" w:rsidRPr="005C0592">
        <w:rPr>
          <w:rFonts w:ascii="Times New Roman" w:hAnsi="Times New Roman" w:cs="Times New Roman"/>
          <w:sz w:val="28"/>
          <w:szCs w:val="28"/>
        </w:rPr>
        <w:t xml:space="preserve"> </w:t>
      </w:r>
      <w:r w:rsidR="005A5A7E" w:rsidRPr="005C0592">
        <w:rPr>
          <w:rFonts w:ascii="Times New Roman" w:hAnsi="Times New Roman" w:cs="Times New Roman"/>
          <w:sz w:val="28"/>
          <w:szCs w:val="28"/>
        </w:rPr>
        <w:t>19 сентября, 26 сентября,</w:t>
      </w:r>
      <w:r w:rsidR="007C0B9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388C">
        <w:rPr>
          <w:rFonts w:ascii="Times New Roman" w:hAnsi="Times New Roman" w:cs="Times New Roman"/>
          <w:sz w:val="28"/>
          <w:szCs w:val="28"/>
        </w:rPr>
        <w:t>3 октября, 10 октября</w:t>
      </w:r>
      <w:r w:rsidR="00834454" w:rsidRPr="005C0592">
        <w:rPr>
          <w:rFonts w:ascii="Times New Roman" w:hAnsi="Times New Roman" w:cs="Times New Roman"/>
          <w:sz w:val="28"/>
          <w:szCs w:val="28"/>
        </w:rPr>
        <w:t xml:space="preserve"> </w:t>
      </w:r>
      <w:r w:rsidR="00EF388C">
        <w:rPr>
          <w:rFonts w:ascii="Times New Roman" w:hAnsi="Times New Roman" w:cs="Times New Roman"/>
          <w:sz w:val="28"/>
          <w:szCs w:val="28"/>
        </w:rPr>
        <w:t>2025 год, едиными санитарными днями(субботниками) на территории Сабиновского сельского поселения</w:t>
      </w:r>
      <w:r w:rsidR="00237B26" w:rsidRPr="005C0592">
        <w:rPr>
          <w:rFonts w:ascii="Times New Roman" w:hAnsi="Times New Roman" w:cs="Times New Roman"/>
          <w:sz w:val="28"/>
          <w:szCs w:val="28"/>
        </w:rPr>
        <w:t xml:space="preserve"> </w:t>
      </w:r>
      <w:r w:rsidR="00EF388C">
        <w:rPr>
          <w:rFonts w:ascii="Times New Roman" w:hAnsi="Times New Roman" w:cs="Times New Roman"/>
          <w:sz w:val="28"/>
          <w:szCs w:val="28"/>
        </w:rPr>
        <w:t>.</w:t>
      </w:r>
      <w:r w:rsidRPr="005C05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7B26" w:rsidRPr="005C0592" w:rsidRDefault="00865A52" w:rsidP="00EF3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92">
        <w:rPr>
          <w:rFonts w:ascii="Times New Roman" w:hAnsi="Times New Roman" w:cs="Times New Roman"/>
          <w:sz w:val="28"/>
          <w:szCs w:val="28"/>
        </w:rPr>
        <w:t>4</w:t>
      </w:r>
      <w:r w:rsidR="00237B26" w:rsidRPr="005C0592">
        <w:rPr>
          <w:rFonts w:ascii="Times New Roman" w:hAnsi="Times New Roman" w:cs="Times New Roman"/>
          <w:sz w:val="28"/>
          <w:szCs w:val="28"/>
        </w:rPr>
        <w:t xml:space="preserve">.  </w:t>
      </w:r>
      <w:r w:rsidR="005C0592">
        <w:rPr>
          <w:rFonts w:ascii="Times New Roman" w:hAnsi="Times New Roman" w:cs="Times New Roman"/>
          <w:sz w:val="28"/>
          <w:szCs w:val="28"/>
        </w:rPr>
        <w:t xml:space="preserve"> </w:t>
      </w:r>
      <w:r w:rsidR="00237B26" w:rsidRPr="005C0592">
        <w:rPr>
          <w:rFonts w:ascii="Times New Roman" w:hAnsi="Times New Roman" w:cs="Times New Roman"/>
          <w:sz w:val="28"/>
          <w:szCs w:val="28"/>
        </w:rPr>
        <w:t>Привлекать к работе по проведению двухмесячников:</w:t>
      </w:r>
    </w:p>
    <w:p w:rsidR="00237B26" w:rsidRDefault="00237B26" w:rsidP="00EF3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92">
        <w:rPr>
          <w:rFonts w:ascii="Times New Roman" w:hAnsi="Times New Roman" w:cs="Times New Roman"/>
          <w:sz w:val="28"/>
          <w:szCs w:val="28"/>
        </w:rPr>
        <w:t>-  учреждения, предприятия и организации всех форм собственности, включая предприятия торговли, общественные организации, а также совершеннолетних тру</w:t>
      </w:r>
      <w:r w:rsidR="00865A52" w:rsidRPr="005C0592">
        <w:rPr>
          <w:rFonts w:ascii="Times New Roman" w:hAnsi="Times New Roman" w:cs="Times New Roman"/>
          <w:sz w:val="28"/>
          <w:szCs w:val="28"/>
        </w:rPr>
        <w:t>доспособных жителей поселения \</w:t>
      </w:r>
      <w:r w:rsidRPr="005C059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865A52" w:rsidRPr="005C0592">
        <w:rPr>
          <w:rFonts w:ascii="Times New Roman" w:hAnsi="Times New Roman" w:cs="Times New Roman"/>
          <w:sz w:val="28"/>
          <w:szCs w:val="28"/>
        </w:rPr>
        <w:t>ю</w:t>
      </w:r>
      <w:r w:rsidRPr="005C0592">
        <w:rPr>
          <w:rFonts w:ascii="Times New Roman" w:hAnsi="Times New Roman" w:cs="Times New Roman"/>
          <w:sz w:val="28"/>
          <w:szCs w:val="28"/>
        </w:rPr>
        <w:t xml:space="preserve"> №1\.</w:t>
      </w:r>
    </w:p>
    <w:p w:rsidR="005A5A8C" w:rsidRPr="005C0592" w:rsidRDefault="005A5A8C" w:rsidP="00EF3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Ведущему специалисту Гавриковой И.В. предоставлять еженедельно в МКУ "Управление жилищно-коммунального и дорожного хозяйства Лежневского муниципального района" информацию о ходе проведения субботников.</w:t>
      </w:r>
    </w:p>
    <w:p w:rsidR="00834454" w:rsidRPr="005C0592" w:rsidRDefault="005A5A8C" w:rsidP="00EF3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7B26" w:rsidRPr="005C0592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и разместить на официальном сайте администрации</w:t>
      </w:r>
      <w:r w:rsidR="00834454" w:rsidRPr="005C0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664" w:rsidRPr="005C0592" w:rsidRDefault="005A5A8C" w:rsidP="00EF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7B26" w:rsidRPr="005C0592">
        <w:rPr>
          <w:rFonts w:ascii="Times New Roman" w:hAnsi="Times New Roman" w:cs="Times New Roman"/>
          <w:sz w:val="28"/>
          <w:szCs w:val="28"/>
        </w:rPr>
        <w:t xml:space="preserve">. </w:t>
      </w:r>
      <w:r w:rsidR="005C0592">
        <w:rPr>
          <w:rFonts w:ascii="Times New Roman" w:hAnsi="Times New Roman" w:cs="Times New Roman"/>
          <w:sz w:val="28"/>
          <w:szCs w:val="28"/>
        </w:rPr>
        <w:t xml:space="preserve"> </w:t>
      </w:r>
      <w:r w:rsidR="00237B26" w:rsidRPr="005C0592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865A52" w:rsidRDefault="00865A52" w:rsidP="00EF388C">
      <w:pPr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237B26" w:rsidRPr="00594664" w:rsidRDefault="00254881" w:rsidP="00EF388C">
      <w:pPr>
        <w:ind w:left="1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64">
        <w:rPr>
          <w:rFonts w:ascii="Times New Roman" w:hAnsi="Times New Roman" w:cs="Times New Roman"/>
          <w:b/>
          <w:sz w:val="28"/>
          <w:szCs w:val="28"/>
        </w:rPr>
        <w:t>Г</w:t>
      </w:r>
      <w:r w:rsidR="00237B26" w:rsidRPr="00594664">
        <w:rPr>
          <w:rFonts w:ascii="Times New Roman" w:hAnsi="Times New Roman" w:cs="Times New Roman"/>
          <w:b/>
          <w:sz w:val="28"/>
          <w:szCs w:val="28"/>
        </w:rPr>
        <w:t>лава  Сабиновского сельского поселения:                         Н.А. Олеськив</w:t>
      </w:r>
    </w:p>
    <w:p w:rsidR="00343324" w:rsidRPr="00343324" w:rsidRDefault="005C0592" w:rsidP="005C0592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B44BE">
        <w:rPr>
          <w:rFonts w:ascii="Times New Roman" w:hAnsi="Times New Roman" w:cs="Times New Roman"/>
          <w:sz w:val="28"/>
          <w:szCs w:val="28"/>
        </w:rPr>
        <w:t xml:space="preserve">        </w:t>
      </w:r>
      <w:r w:rsidR="00865A52">
        <w:rPr>
          <w:rFonts w:ascii="Times New Roman" w:hAnsi="Times New Roman" w:cs="Times New Roman"/>
          <w:sz w:val="28"/>
          <w:szCs w:val="28"/>
        </w:rPr>
        <w:t xml:space="preserve">    </w:t>
      </w:r>
      <w:r w:rsidR="00254881">
        <w:rPr>
          <w:rFonts w:ascii="Times New Roman" w:hAnsi="Times New Roman" w:cs="Times New Roman"/>
          <w:sz w:val="28"/>
          <w:szCs w:val="28"/>
        </w:rPr>
        <w:t xml:space="preserve"> </w:t>
      </w:r>
      <w:r w:rsidR="00A47D98">
        <w:rPr>
          <w:rFonts w:ascii="Times New Roman" w:hAnsi="Times New Roman" w:cs="Times New Roman"/>
          <w:sz w:val="28"/>
          <w:szCs w:val="28"/>
        </w:rPr>
        <w:t xml:space="preserve">    </w:t>
      </w:r>
      <w:r w:rsidR="00343324" w:rsidRPr="0034332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43324" w:rsidRPr="00343324" w:rsidRDefault="00EB44BE" w:rsidP="00865A52">
      <w:pPr>
        <w:spacing w:after="0"/>
        <w:ind w:left="1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5A52">
        <w:rPr>
          <w:rFonts w:ascii="Times New Roman" w:hAnsi="Times New Roman" w:cs="Times New Roman"/>
          <w:sz w:val="28"/>
          <w:szCs w:val="28"/>
        </w:rPr>
        <w:t>к</w:t>
      </w:r>
      <w:r w:rsidR="00343324" w:rsidRPr="00343324">
        <w:rPr>
          <w:rFonts w:ascii="Times New Roman" w:hAnsi="Times New Roman" w:cs="Times New Roman"/>
          <w:sz w:val="28"/>
          <w:szCs w:val="28"/>
        </w:rPr>
        <w:t xml:space="preserve"> постановлению  Сабиновского</w:t>
      </w:r>
    </w:p>
    <w:p w:rsidR="00343324" w:rsidRPr="00343324" w:rsidRDefault="00865A52" w:rsidP="00865A52">
      <w:pPr>
        <w:spacing w:after="0"/>
        <w:ind w:left="1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3324" w:rsidRPr="00343324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</w:p>
    <w:p w:rsidR="00343324" w:rsidRPr="00343324" w:rsidRDefault="00343324" w:rsidP="00865A52">
      <w:pPr>
        <w:spacing w:after="0"/>
        <w:ind w:left="150"/>
        <w:jc w:val="right"/>
        <w:rPr>
          <w:rFonts w:ascii="Times New Roman" w:hAnsi="Times New Roman" w:cs="Times New Roman"/>
          <w:sz w:val="28"/>
          <w:szCs w:val="28"/>
        </w:rPr>
      </w:pPr>
      <w:r w:rsidRPr="00343324">
        <w:rPr>
          <w:rFonts w:ascii="Times New Roman" w:hAnsi="Times New Roman" w:cs="Times New Roman"/>
          <w:sz w:val="28"/>
          <w:szCs w:val="28"/>
        </w:rPr>
        <w:t>№</w:t>
      </w:r>
      <w:r w:rsidR="00E33946">
        <w:rPr>
          <w:rFonts w:ascii="Times New Roman" w:hAnsi="Times New Roman" w:cs="Times New Roman"/>
          <w:sz w:val="28"/>
          <w:szCs w:val="28"/>
        </w:rPr>
        <w:t xml:space="preserve"> </w:t>
      </w:r>
      <w:r w:rsidR="00853C60">
        <w:rPr>
          <w:rFonts w:ascii="Times New Roman" w:hAnsi="Times New Roman" w:cs="Times New Roman"/>
          <w:sz w:val="28"/>
          <w:szCs w:val="28"/>
        </w:rPr>
        <w:t>7</w:t>
      </w:r>
      <w:r w:rsidR="00E33946">
        <w:rPr>
          <w:rFonts w:ascii="Times New Roman" w:hAnsi="Times New Roman" w:cs="Times New Roman"/>
          <w:sz w:val="28"/>
          <w:szCs w:val="28"/>
        </w:rPr>
        <w:t xml:space="preserve"> </w:t>
      </w:r>
      <w:r w:rsidRPr="00343324">
        <w:rPr>
          <w:rFonts w:ascii="Times New Roman" w:hAnsi="Times New Roman" w:cs="Times New Roman"/>
          <w:sz w:val="28"/>
          <w:szCs w:val="28"/>
        </w:rPr>
        <w:t xml:space="preserve"> от </w:t>
      </w:r>
      <w:r w:rsidR="005C0592">
        <w:rPr>
          <w:rFonts w:ascii="Times New Roman" w:hAnsi="Times New Roman" w:cs="Times New Roman"/>
          <w:sz w:val="28"/>
          <w:szCs w:val="28"/>
        </w:rPr>
        <w:t>24</w:t>
      </w:r>
      <w:r w:rsidRPr="00343324">
        <w:rPr>
          <w:rFonts w:ascii="Times New Roman" w:hAnsi="Times New Roman" w:cs="Times New Roman"/>
          <w:sz w:val="28"/>
          <w:szCs w:val="28"/>
        </w:rPr>
        <w:t>.0</w:t>
      </w:r>
      <w:r w:rsidR="005C0592">
        <w:rPr>
          <w:rFonts w:ascii="Times New Roman" w:hAnsi="Times New Roman" w:cs="Times New Roman"/>
          <w:sz w:val="28"/>
          <w:szCs w:val="28"/>
        </w:rPr>
        <w:t>3</w:t>
      </w:r>
      <w:r w:rsidRPr="00343324">
        <w:rPr>
          <w:rFonts w:ascii="Times New Roman" w:hAnsi="Times New Roman" w:cs="Times New Roman"/>
          <w:sz w:val="28"/>
          <w:szCs w:val="28"/>
        </w:rPr>
        <w:t>.20</w:t>
      </w:r>
      <w:r w:rsidR="00204C4E">
        <w:rPr>
          <w:rFonts w:ascii="Times New Roman" w:hAnsi="Times New Roman" w:cs="Times New Roman"/>
          <w:sz w:val="28"/>
          <w:szCs w:val="28"/>
        </w:rPr>
        <w:t>2</w:t>
      </w:r>
      <w:r w:rsidR="005C0592">
        <w:rPr>
          <w:rFonts w:ascii="Times New Roman" w:hAnsi="Times New Roman" w:cs="Times New Roman"/>
          <w:sz w:val="28"/>
          <w:szCs w:val="28"/>
        </w:rPr>
        <w:t>5</w:t>
      </w:r>
      <w:r w:rsidRPr="00343324">
        <w:rPr>
          <w:rFonts w:ascii="Times New Roman" w:hAnsi="Times New Roman" w:cs="Times New Roman"/>
          <w:sz w:val="28"/>
          <w:szCs w:val="28"/>
        </w:rPr>
        <w:t>г.</w:t>
      </w:r>
    </w:p>
    <w:p w:rsidR="00343324" w:rsidRPr="00343324" w:rsidRDefault="00343324" w:rsidP="00865A52">
      <w:pPr>
        <w:spacing w:after="0"/>
        <w:ind w:left="150"/>
        <w:jc w:val="center"/>
        <w:rPr>
          <w:rFonts w:ascii="Times New Roman" w:hAnsi="Times New Roman" w:cs="Times New Roman"/>
          <w:sz w:val="28"/>
          <w:szCs w:val="28"/>
        </w:rPr>
      </w:pPr>
      <w:r w:rsidRPr="00343324">
        <w:rPr>
          <w:rFonts w:ascii="Times New Roman" w:hAnsi="Times New Roman" w:cs="Times New Roman"/>
          <w:sz w:val="28"/>
          <w:szCs w:val="28"/>
        </w:rPr>
        <w:t>СПИСОК</w:t>
      </w:r>
    </w:p>
    <w:p w:rsidR="00343324" w:rsidRPr="00343324" w:rsidRDefault="00343324" w:rsidP="00865A52">
      <w:pPr>
        <w:spacing w:after="0"/>
        <w:ind w:left="150"/>
        <w:jc w:val="center"/>
        <w:rPr>
          <w:rFonts w:ascii="Times New Roman" w:hAnsi="Times New Roman" w:cs="Times New Roman"/>
          <w:sz w:val="28"/>
          <w:szCs w:val="28"/>
        </w:rPr>
      </w:pPr>
      <w:r w:rsidRPr="00343324">
        <w:rPr>
          <w:rFonts w:ascii="Times New Roman" w:hAnsi="Times New Roman" w:cs="Times New Roman"/>
          <w:sz w:val="28"/>
          <w:szCs w:val="28"/>
        </w:rPr>
        <w:t>закрепленных территорий  по наведению порядка и</w:t>
      </w:r>
    </w:p>
    <w:p w:rsidR="00343324" w:rsidRPr="00343324" w:rsidRDefault="00343324" w:rsidP="00865A52">
      <w:pPr>
        <w:spacing w:after="0"/>
        <w:ind w:left="150"/>
        <w:jc w:val="center"/>
        <w:rPr>
          <w:rFonts w:ascii="Times New Roman" w:hAnsi="Times New Roman" w:cs="Times New Roman"/>
          <w:sz w:val="28"/>
          <w:szCs w:val="28"/>
        </w:rPr>
      </w:pPr>
      <w:r w:rsidRPr="00343324">
        <w:rPr>
          <w:rFonts w:ascii="Times New Roman" w:hAnsi="Times New Roman" w:cs="Times New Roman"/>
          <w:sz w:val="28"/>
          <w:szCs w:val="28"/>
        </w:rPr>
        <w:t>санитарной очистке подведомственных территорий</w:t>
      </w:r>
    </w:p>
    <w:tbl>
      <w:tblPr>
        <w:tblpPr w:leftFromText="180" w:rightFromText="180" w:vertAnchor="text" w:horzAnchor="margin" w:tblpXSpec="center" w:tblpY="471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5"/>
        <w:gridCol w:w="1881"/>
        <w:gridCol w:w="5069"/>
      </w:tblGrid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865A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BE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Населенные пункты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B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BE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Закрепленная территория</w:t>
            </w:r>
          </w:p>
        </w:tc>
      </w:tr>
      <w:tr w:rsidR="006E3317" w:rsidRPr="005C0592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b/>
                <w:sz w:val="24"/>
                <w:szCs w:val="24"/>
              </w:rPr>
              <w:t>д. Апаницыно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</w:tc>
      </w:tr>
      <w:tr w:rsidR="006E3317" w:rsidRPr="005C0592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b/>
                <w:sz w:val="24"/>
                <w:szCs w:val="24"/>
              </w:rPr>
              <w:t>д.Горшково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b/>
                <w:sz w:val="24"/>
                <w:szCs w:val="24"/>
              </w:rPr>
              <w:t>КФХ Пигуля С.Г.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прилегающая и производственные территории</w:t>
            </w:r>
          </w:p>
        </w:tc>
      </w:tr>
      <w:tr w:rsidR="006E3317" w:rsidRPr="005C0592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b/>
                <w:sz w:val="24"/>
                <w:szCs w:val="24"/>
              </w:rPr>
              <w:t>д.Степанниково,</w:t>
            </w:r>
            <w:r w:rsidR="005C0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0592">
              <w:rPr>
                <w:rFonts w:ascii="Times New Roman" w:hAnsi="Times New Roman" w:cs="Times New Roman"/>
                <w:b/>
                <w:sz w:val="24"/>
                <w:szCs w:val="24"/>
              </w:rPr>
              <w:t>д.Селышки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</w:tc>
      </w:tr>
      <w:tr w:rsidR="006E3317" w:rsidRPr="005C0592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b/>
                <w:sz w:val="24"/>
                <w:szCs w:val="24"/>
              </w:rPr>
              <w:t>д. Пестиха, Скоково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</w:tc>
      </w:tr>
      <w:tr w:rsidR="006E3317" w:rsidRPr="005C0592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b/>
                <w:sz w:val="24"/>
                <w:szCs w:val="24"/>
              </w:rPr>
              <w:t>д. Селышки,  Антропьево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</w:tc>
      </w:tr>
      <w:tr w:rsidR="006E3317" w:rsidRPr="005C0592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b/>
                <w:sz w:val="24"/>
                <w:szCs w:val="24"/>
              </w:rPr>
              <w:t>д.Арефино, д.Афанасово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</w:tc>
      </w:tr>
      <w:tr w:rsidR="006E3317" w:rsidRPr="005C0592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b/>
                <w:sz w:val="24"/>
                <w:szCs w:val="24"/>
              </w:rPr>
              <w:t>д.Выселиха. д.Житково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</w:tc>
      </w:tr>
      <w:tr w:rsidR="006E3317" w:rsidRPr="005C0592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b/>
                <w:sz w:val="24"/>
                <w:szCs w:val="24"/>
              </w:rPr>
              <w:t>д.Сабиново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Сабиновский ФАП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 xml:space="preserve"> МКУ « Сабиновское СКО,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Сабиновская  администрация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 xml:space="preserve">ОАО  Сабиновский МПК, 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ЗАО Агрофирма «Сабиново»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территория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территория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территория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и производственные территории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Прилегающая и производственные территории</w:t>
            </w:r>
          </w:p>
        </w:tc>
      </w:tr>
      <w:tr w:rsidR="006E3317" w:rsidRPr="005C0592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b/>
                <w:sz w:val="24"/>
                <w:szCs w:val="24"/>
              </w:rPr>
              <w:t>с. Кукарино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Ивановское ЛПУМГ  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Дет.сад «Солнышко»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Кукаринская ООШ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Магазин- «Катюша»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Почтовое отделение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Собственная и прилегающая территория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 пром. площадка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прилегающая территория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</w:tr>
      <w:tr w:rsidR="006E3317" w:rsidRPr="005C0592" w:rsidTr="00A47D98">
        <w:trPr>
          <w:trHeight w:val="3392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с.Хозниково</w:t>
            </w:r>
          </w:p>
          <w:p w:rsidR="006E3317" w:rsidRPr="005C0592" w:rsidRDefault="00A47D98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3317" w:rsidRPr="005C0592" w:rsidRDefault="00A47D98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 СО"</w:t>
            </w:r>
            <w:r w:rsidR="006E3317" w:rsidRPr="005C0592">
              <w:rPr>
                <w:rFonts w:ascii="Times New Roman" w:hAnsi="Times New Roman" w:cs="Times New Roman"/>
                <w:sz w:val="24"/>
                <w:szCs w:val="24"/>
              </w:rPr>
              <w:t>Хозниковский психоневрологический 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ат"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7" w:rsidRPr="005C0592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7" w:rsidRPr="005C0592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- прилегающая территория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-прилегающая территория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17" w:rsidRPr="005C0592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b/>
                <w:sz w:val="24"/>
                <w:szCs w:val="24"/>
              </w:rPr>
              <w:t>д.Паршнево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ООО «Стеклолента»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Прилегающая и производственные территории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17" w:rsidRPr="005C0592" w:rsidTr="00A47D98">
        <w:trPr>
          <w:trHeight w:val="575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b/>
                <w:sz w:val="24"/>
                <w:szCs w:val="24"/>
              </w:rPr>
              <w:t>д.Кнутиха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5C0592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92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  <w:p w:rsidR="006E3317" w:rsidRPr="005C0592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324" w:rsidRPr="005C0592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b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jc w:val="right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jc w:val="right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Default="00343324" w:rsidP="00343324">
      <w:pPr>
        <w:rPr>
          <w:sz w:val="28"/>
          <w:szCs w:val="20"/>
        </w:rPr>
      </w:pPr>
    </w:p>
    <w:p w:rsidR="00343324" w:rsidRDefault="00343324" w:rsidP="00343324">
      <w:pPr>
        <w:rPr>
          <w:sz w:val="28"/>
        </w:rPr>
      </w:pPr>
    </w:p>
    <w:p w:rsidR="00343324" w:rsidRDefault="00343324" w:rsidP="00343324">
      <w:pPr>
        <w:rPr>
          <w:sz w:val="28"/>
        </w:rPr>
      </w:pPr>
    </w:p>
    <w:p w:rsidR="00343324" w:rsidRDefault="00343324" w:rsidP="00343324">
      <w:pPr>
        <w:rPr>
          <w:sz w:val="28"/>
        </w:rPr>
      </w:pPr>
    </w:p>
    <w:p w:rsidR="00343324" w:rsidRDefault="00343324" w:rsidP="00343324">
      <w:pPr>
        <w:rPr>
          <w:sz w:val="28"/>
        </w:rPr>
      </w:pPr>
    </w:p>
    <w:p w:rsidR="00343324" w:rsidRDefault="00343324" w:rsidP="00343324">
      <w:pPr>
        <w:rPr>
          <w:sz w:val="20"/>
        </w:rPr>
      </w:pPr>
    </w:p>
    <w:p w:rsidR="00343324" w:rsidRDefault="00343324" w:rsidP="00343324">
      <w:pPr>
        <w:ind w:left="150"/>
        <w:rPr>
          <w:sz w:val="24"/>
          <w:szCs w:val="24"/>
        </w:rPr>
      </w:pPr>
    </w:p>
    <w:p w:rsidR="00343324" w:rsidRDefault="00343324" w:rsidP="00343324">
      <w:pPr>
        <w:ind w:left="150"/>
        <w:rPr>
          <w:sz w:val="24"/>
          <w:szCs w:val="24"/>
        </w:rPr>
      </w:pPr>
    </w:p>
    <w:p w:rsidR="00343324" w:rsidRDefault="00343324" w:rsidP="00343324">
      <w:pPr>
        <w:ind w:left="150"/>
        <w:rPr>
          <w:sz w:val="24"/>
          <w:szCs w:val="24"/>
        </w:rPr>
      </w:pPr>
    </w:p>
    <w:p w:rsidR="00343324" w:rsidRDefault="00343324" w:rsidP="00343324">
      <w:pPr>
        <w:ind w:left="150"/>
        <w:rPr>
          <w:sz w:val="24"/>
          <w:szCs w:val="24"/>
        </w:rPr>
      </w:pPr>
    </w:p>
    <w:p w:rsidR="00343324" w:rsidRDefault="00343324" w:rsidP="00343324">
      <w:pPr>
        <w:ind w:left="150"/>
        <w:rPr>
          <w:sz w:val="24"/>
          <w:szCs w:val="24"/>
        </w:rPr>
      </w:pPr>
    </w:p>
    <w:p w:rsidR="00343324" w:rsidRDefault="00343324" w:rsidP="00343324">
      <w:pPr>
        <w:ind w:left="150"/>
        <w:rPr>
          <w:sz w:val="24"/>
          <w:szCs w:val="24"/>
        </w:rPr>
      </w:pPr>
    </w:p>
    <w:p w:rsidR="00343324" w:rsidRDefault="00343324" w:rsidP="00343324">
      <w:pPr>
        <w:ind w:left="150"/>
        <w:jc w:val="right"/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8"/>
          <w:szCs w:val="20"/>
        </w:rPr>
      </w:pPr>
    </w:p>
    <w:p w:rsidR="00343324" w:rsidRDefault="00343324" w:rsidP="00343324">
      <w:pPr>
        <w:rPr>
          <w:sz w:val="28"/>
        </w:rPr>
      </w:pPr>
    </w:p>
    <w:p w:rsidR="00343324" w:rsidRDefault="00343324" w:rsidP="00343324">
      <w:pPr>
        <w:rPr>
          <w:sz w:val="28"/>
        </w:rPr>
      </w:pPr>
    </w:p>
    <w:p w:rsidR="002A4EF1" w:rsidRDefault="002A4EF1"/>
    <w:sectPr w:rsidR="002A4EF1" w:rsidSect="0019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3D0" w:rsidRDefault="005733D0" w:rsidP="00254881">
      <w:pPr>
        <w:spacing w:after="0" w:line="240" w:lineRule="auto"/>
      </w:pPr>
      <w:r>
        <w:separator/>
      </w:r>
    </w:p>
  </w:endnote>
  <w:endnote w:type="continuationSeparator" w:id="1">
    <w:p w:rsidR="005733D0" w:rsidRDefault="005733D0" w:rsidP="0025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3D0" w:rsidRDefault="005733D0" w:rsidP="00254881">
      <w:pPr>
        <w:spacing w:after="0" w:line="240" w:lineRule="auto"/>
      </w:pPr>
      <w:r>
        <w:separator/>
      </w:r>
    </w:p>
  </w:footnote>
  <w:footnote w:type="continuationSeparator" w:id="1">
    <w:p w:rsidR="005733D0" w:rsidRDefault="005733D0" w:rsidP="00254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324"/>
    <w:rsid w:val="001100D8"/>
    <w:rsid w:val="00164C17"/>
    <w:rsid w:val="00191BF6"/>
    <w:rsid w:val="00193465"/>
    <w:rsid w:val="001E151A"/>
    <w:rsid w:val="001E26EE"/>
    <w:rsid w:val="00204C4E"/>
    <w:rsid w:val="00237B26"/>
    <w:rsid w:val="002525C6"/>
    <w:rsid w:val="00254881"/>
    <w:rsid w:val="002767ED"/>
    <w:rsid w:val="002A4EF1"/>
    <w:rsid w:val="00306683"/>
    <w:rsid w:val="003312EF"/>
    <w:rsid w:val="00343324"/>
    <w:rsid w:val="003546B4"/>
    <w:rsid w:val="003E688C"/>
    <w:rsid w:val="004331DC"/>
    <w:rsid w:val="00461B9A"/>
    <w:rsid w:val="00470AC2"/>
    <w:rsid w:val="00543BF3"/>
    <w:rsid w:val="005733D0"/>
    <w:rsid w:val="00594664"/>
    <w:rsid w:val="005A5A7E"/>
    <w:rsid w:val="005A5A8C"/>
    <w:rsid w:val="005C0592"/>
    <w:rsid w:val="006715B3"/>
    <w:rsid w:val="006A083A"/>
    <w:rsid w:val="006E3317"/>
    <w:rsid w:val="00701E3D"/>
    <w:rsid w:val="007C0B94"/>
    <w:rsid w:val="007F1D64"/>
    <w:rsid w:val="00821239"/>
    <w:rsid w:val="008220C7"/>
    <w:rsid w:val="00830313"/>
    <w:rsid w:val="00834454"/>
    <w:rsid w:val="00853C60"/>
    <w:rsid w:val="008563A5"/>
    <w:rsid w:val="00865A52"/>
    <w:rsid w:val="008A79E2"/>
    <w:rsid w:val="008C0267"/>
    <w:rsid w:val="008D3865"/>
    <w:rsid w:val="00942757"/>
    <w:rsid w:val="0095757E"/>
    <w:rsid w:val="00985301"/>
    <w:rsid w:val="009975B3"/>
    <w:rsid w:val="00A14471"/>
    <w:rsid w:val="00A47D98"/>
    <w:rsid w:val="00B65BB0"/>
    <w:rsid w:val="00BA3707"/>
    <w:rsid w:val="00C2121B"/>
    <w:rsid w:val="00C90040"/>
    <w:rsid w:val="00CC5B77"/>
    <w:rsid w:val="00CE1A4B"/>
    <w:rsid w:val="00D25738"/>
    <w:rsid w:val="00D43F74"/>
    <w:rsid w:val="00D76A9B"/>
    <w:rsid w:val="00E1594F"/>
    <w:rsid w:val="00E33946"/>
    <w:rsid w:val="00EB44BE"/>
    <w:rsid w:val="00EC5538"/>
    <w:rsid w:val="00EF388C"/>
    <w:rsid w:val="00F012A2"/>
    <w:rsid w:val="00F07DFD"/>
    <w:rsid w:val="00F46C39"/>
    <w:rsid w:val="00F77530"/>
    <w:rsid w:val="00FD5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F6"/>
  </w:style>
  <w:style w:type="paragraph" w:styleId="2">
    <w:name w:val="heading 2"/>
    <w:basedOn w:val="a"/>
    <w:next w:val="a"/>
    <w:link w:val="20"/>
    <w:unhideWhenUsed/>
    <w:qFormat/>
    <w:rsid w:val="00343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43324"/>
    <w:pPr>
      <w:keepNext/>
      <w:tabs>
        <w:tab w:val="left" w:pos="170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332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343324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7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B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5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4881"/>
  </w:style>
  <w:style w:type="paragraph" w:styleId="a7">
    <w:name w:val="footer"/>
    <w:basedOn w:val="a"/>
    <w:link w:val="a8"/>
    <w:uiPriority w:val="99"/>
    <w:semiHidden/>
    <w:unhideWhenUsed/>
    <w:rsid w:val="0025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4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2025-03-31T07:53:00Z</cp:lastPrinted>
  <dcterms:created xsi:type="dcterms:W3CDTF">2019-03-26T11:23:00Z</dcterms:created>
  <dcterms:modified xsi:type="dcterms:W3CDTF">2025-03-31T07:53:00Z</dcterms:modified>
</cp:coreProperties>
</file>